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708A" w14:textId="77777777" w:rsidR="00F93E92" w:rsidRPr="004E5D03" w:rsidRDefault="00F93E92" w:rsidP="00F93E92">
      <w:pPr>
        <w:jc w:val="center"/>
        <w:rPr>
          <w:rFonts w:ascii="Times New Roman" w:hAnsi="Times New Roman"/>
          <w:sz w:val="48"/>
          <w:szCs w:val="48"/>
        </w:rPr>
      </w:pPr>
      <w:r w:rsidRPr="004E5D03">
        <w:rPr>
          <w:rFonts w:ascii="Times New Roman" w:hAnsi="Times New Roman"/>
          <w:sz w:val="48"/>
          <w:szCs w:val="48"/>
        </w:rPr>
        <w:t>The 7 Layers of the OSI Model</w:t>
      </w:r>
    </w:p>
    <w:p w14:paraId="4CBD1BCC" w14:textId="3DDAC28C" w:rsidR="00F93E92" w:rsidRDefault="00F93E92" w:rsidP="00F93E92">
      <w:pPr>
        <w:rPr>
          <w:rFonts w:ascii="Times New Roman" w:hAnsi="Times New Roman"/>
          <w:sz w:val="24"/>
          <w:szCs w:val="24"/>
        </w:rPr>
      </w:pPr>
      <w:r w:rsidRPr="00F93E92">
        <w:rPr>
          <w:rFonts w:ascii="Times New Roman" w:hAnsi="Times New Roman"/>
          <w:sz w:val="24"/>
          <w:szCs w:val="24"/>
        </w:rPr>
        <w:br/>
        <w:t xml:space="preserve">The OSI, or Open System Interconnection, model defines a networking framework for implementing protocols in seven layers. Control is passed from one layer to the next, starting at the application layer in one station, proceeding to the bottom layer, over the channel to the next station and back up the hierarchy. </w:t>
      </w:r>
    </w:p>
    <w:p w14:paraId="0C664F73" w14:textId="77777777" w:rsidR="004E5D03" w:rsidRPr="00F93E92" w:rsidRDefault="004E5D03" w:rsidP="00F93E92">
      <w:pPr>
        <w:rPr>
          <w:rFonts w:ascii="Times New Roman" w:hAnsi="Times New Roman"/>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50"/>
        <w:gridCol w:w="7200"/>
      </w:tblGrid>
      <w:tr w:rsidR="00F93E92" w:rsidRPr="00F93E92" w14:paraId="1FBF0F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E04DC2"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t>Application</w:t>
            </w:r>
            <w:r w:rsidRPr="00F93E92">
              <w:rPr>
                <w:rFonts w:ascii="Times New Roman" w:hAnsi="Times New Roman"/>
                <w:b/>
                <w:bCs/>
                <w:sz w:val="27"/>
                <w:szCs w:val="27"/>
              </w:rPr>
              <w:br/>
              <w:t>(Layer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13CD7C"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 xml:space="preserve">This layer supports </w:t>
            </w:r>
            <w:hyperlink r:id="rId4" w:history="1">
              <w:r w:rsidRPr="00F93E92">
                <w:rPr>
                  <w:rFonts w:ascii="Times New Roman" w:hAnsi="Times New Roman"/>
                  <w:color w:val="000033"/>
                  <w:sz w:val="24"/>
                  <w:szCs w:val="24"/>
                  <w:u w:val="single"/>
                </w:rPr>
                <w:t>application</w:t>
              </w:r>
            </w:hyperlink>
            <w:r w:rsidRPr="00F93E92">
              <w:rPr>
                <w:rFonts w:ascii="Times New Roman" w:hAnsi="Times New Roman"/>
                <w:sz w:val="24"/>
                <w:szCs w:val="24"/>
              </w:rPr>
              <w:t xml:space="preserve"> and </w:t>
            </w:r>
            <w:hyperlink r:id="rId5" w:history="1"/>
            <w:r w:rsidRPr="00F93E92">
              <w:rPr>
                <w:rFonts w:ascii="Times New Roman" w:hAnsi="Times New Roman"/>
                <w:sz w:val="24"/>
                <w:szCs w:val="24"/>
              </w:rPr>
              <w:t xml:space="preserve">end-user processes. Communication partners are identified, quality of service is identified, user </w:t>
            </w:r>
            <w:hyperlink r:id="rId6" w:history="1">
              <w:r w:rsidRPr="00F93E92">
                <w:rPr>
                  <w:rFonts w:ascii="Times New Roman" w:hAnsi="Times New Roman"/>
                  <w:color w:val="000033"/>
                  <w:sz w:val="24"/>
                  <w:szCs w:val="24"/>
                  <w:u w:val="single"/>
                </w:rPr>
                <w:t>authentication</w:t>
              </w:r>
            </w:hyperlink>
            <w:r w:rsidRPr="00F93E92">
              <w:rPr>
                <w:rFonts w:ascii="Times New Roman" w:hAnsi="Times New Roman"/>
                <w:sz w:val="24"/>
                <w:szCs w:val="24"/>
              </w:rPr>
              <w:t xml:space="preserve"> and privacy are considered, and any constraints on data </w:t>
            </w:r>
            <w:hyperlink r:id="rId7" w:history="1">
              <w:r w:rsidRPr="00F93E92">
                <w:rPr>
                  <w:rFonts w:ascii="Times New Roman" w:hAnsi="Times New Roman"/>
                  <w:color w:val="000033"/>
                  <w:sz w:val="24"/>
                  <w:szCs w:val="24"/>
                  <w:u w:val="single"/>
                </w:rPr>
                <w:t>syntax</w:t>
              </w:r>
            </w:hyperlink>
            <w:r w:rsidRPr="00F93E92">
              <w:rPr>
                <w:rFonts w:ascii="Times New Roman" w:hAnsi="Times New Roman"/>
                <w:sz w:val="24"/>
                <w:szCs w:val="24"/>
              </w:rPr>
              <w:t xml:space="preserve"> are identified. Everything at this layer is application-specific. This layer provides application services for file transfers, </w:t>
            </w:r>
            <w:hyperlink r:id="rId8" w:history="1">
              <w:r w:rsidRPr="00F93E92">
                <w:rPr>
                  <w:rFonts w:ascii="Times New Roman" w:hAnsi="Times New Roman"/>
                  <w:color w:val="000033"/>
                  <w:sz w:val="24"/>
                  <w:szCs w:val="24"/>
                  <w:u w:val="single"/>
                </w:rPr>
                <w:t>e-mail</w:t>
              </w:r>
            </w:hyperlink>
            <w:r w:rsidRPr="00F93E92">
              <w:rPr>
                <w:rFonts w:ascii="Times New Roman" w:hAnsi="Times New Roman"/>
                <w:sz w:val="24"/>
                <w:szCs w:val="24"/>
              </w:rPr>
              <w:t xml:space="preserve">, and other </w:t>
            </w:r>
            <w:hyperlink r:id="rId9" w:history="1">
              <w:r w:rsidRPr="00F93E92">
                <w:rPr>
                  <w:rFonts w:ascii="Times New Roman" w:hAnsi="Times New Roman"/>
                  <w:color w:val="000033"/>
                  <w:sz w:val="24"/>
                  <w:szCs w:val="24"/>
                  <w:u w:val="single"/>
                </w:rPr>
                <w:t>network</w:t>
              </w:r>
            </w:hyperlink>
            <w:r w:rsidRPr="00F93E92">
              <w:rPr>
                <w:rFonts w:ascii="Times New Roman" w:hAnsi="Times New Roman"/>
                <w:sz w:val="24"/>
                <w:szCs w:val="24"/>
              </w:rPr>
              <w:t xml:space="preserve"> </w:t>
            </w:r>
            <w:hyperlink r:id="rId10" w:history="1">
              <w:r w:rsidRPr="00F93E92">
                <w:rPr>
                  <w:rFonts w:ascii="Times New Roman" w:hAnsi="Times New Roman"/>
                  <w:color w:val="000033"/>
                  <w:sz w:val="24"/>
                  <w:szCs w:val="24"/>
                  <w:u w:val="single"/>
                </w:rPr>
                <w:t>software</w:t>
              </w:r>
            </w:hyperlink>
            <w:r w:rsidRPr="00F93E92">
              <w:rPr>
                <w:rFonts w:ascii="Times New Roman" w:hAnsi="Times New Roman"/>
                <w:sz w:val="24"/>
                <w:szCs w:val="24"/>
              </w:rPr>
              <w:t xml:space="preserve"> services. </w:t>
            </w:r>
            <w:hyperlink r:id="rId11" w:history="1">
              <w:r w:rsidRPr="00F93E92">
                <w:rPr>
                  <w:rFonts w:ascii="Times New Roman" w:hAnsi="Times New Roman"/>
                  <w:color w:val="000033"/>
                  <w:sz w:val="24"/>
                  <w:szCs w:val="24"/>
                  <w:u w:val="single"/>
                </w:rPr>
                <w:t>Telnet</w:t>
              </w:r>
            </w:hyperlink>
            <w:r w:rsidRPr="00F93E92">
              <w:rPr>
                <w:rFonts w:ascii="Times New Roman" w:hAnsi="Times New Roman"/>
                <w:sz w:val="24"/>
                <w:szCs w:val="24"/>
              </w:rPr>
              <w:t xml:space="preserve"> and </w:t>
            </w:r>
            <w:hyperlink r:id="rId12" w:history="1">
              <w:r w:rsidRPr="00F93E92">
                <w:rPr>
                  <w:rFonts w:ascii="Times New Roman" w:hAnsi="Times New Roman"/>
                  <w:color w:val="000033"/>
                  <w:sz w:val="24"/>
                  <w:szCs w:val="24"/>
                  <w:u w:val="single"/>
                </w:rPr>
                <w:t>FTP</w:t>
              </w:r>
            </w:hyperlink>
            <w:r w:rsidRPr="00F93E92">
              <w:rPr>
                <w:rFonts w:ascii="Times New Roman" w:hAnsi="Times New Roman"/>
                <w:sz w:val="24"/>
                <w:szCs w:val="24"/>
              </w:rPr>
              <w:t xml:space="preserve"> are applications that exist entirely in the application level. </w:t>
            </w:r>
            <w:hyperlink r:id="rId13" w:history="1">
              <w:r w:rsidRPr="00F93E92">
                <w:rPr>
                  <w:rFonts w:ascii="Times New Roman" w:hAnsi="Times New Roman"/>
                  <w:color w:val="000033"/>
                  <w:sz w:val="24"/>
                  <w:szCs w:val="24"/>
                  <w:u w:val="single"/>
                </w:rPr>
                <w:t>Tiered application architectures</w:t>
              </w:r>
            </w:hyperlink>
            <w:r w:rsidRPr="00F93E92">
              <w:rPr>
                <w:rFonts w:ascii="Times New Roman" w:hAnsi="Times New Roman"/>
                <w:sz w:val="24"/>
                <w:szCs w:val="24"/>
              </w:rPr>
              <w:t xml:space="preserve"> are part of this layer.</w:t>
            </w:r>
          </w:p>
        </w:tc>
      </w:tr>
      <w:tr w:rsidR="00F93E92" w:rsidRPr="00F93E92" w14:paraId="21AA95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B7DD3D"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t>Presentation</w:t>
            </w:r>
            <w:r w:rsidRPr="00F93E92">
              <w:rPr>
                <w:rFonts w:ascii="Times New Roman" w:hAnsi="Times New Roman"/>
                <w:b/>
                <w:bCs/>
                <w:sz w:val="27"/>
                <w:szCs w:val="27"/>
              </w:rPr>
              <w:br/>
              <w:t>(Layer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AF5DB4"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 xml:space="preserve">This layer provides independence from differences in data representation (e.g., </w:t>
            </w:r>
            <w:hyperlink r:id="rId14" w:history="1">
              <w:r w:rsidRPr="00F93E92">
                <w:rPr>
                  <w:rFonts w:ascii="Times New Roman" w:hAnsi="Times New Roman"/>
                  <w:color w:val="000033"/>
                  <w:sz w:val="24"/>
                  <w:szCs w:val="24"/>
                  <w:u w:val="single"/>
                </w:rPr>
                <w:t>encryption</w:t>
              </w:r>
            </w:hyperlink>
            <w:r w:rsidRPr="00F93E92">
              <w:rPr>
                <w:rFonts w:ascii="Times New Roman" w:hAnsi="Times New Roman"/>
                <w:sz w:val="24"/>
                <w:szCs w:val="24"/>
              </w:rPr>
              <w:t xml:space="preserve">) by translating from application to network format, and vice versa. The presentation layer works to transform data into the form that the application layer can accept. This layer formats and encrypts data to be sent across a network, providing freedom from compatibility problems. It is sometimes called the </w:t>
            </w:r>
            <w:r w:rsidRPr="00F93E92">
              <w:rPr>
                <w:rFonts w:ascii="Times New Roman" w:hAnsi="Times New Roman"/>
                <w:i/>
                <w:iCs/>
                <w:sz w:val="24"/>
                <w:szCs w:val="24"/>
              </w:rPr>
              <w:t>syntax layer</w:t>
            </w:r>
            <w:r w:rsidRPr="00F93E92">
              <w:rPr>
                <w:rFonts w:ascii="Times New Roman" w:hAnsi="Times New Roman"/>
                <w:sz w:val="24"/>
                <w:szCs w:val="24"/>
              </w:rPr>
              <w:t>.</w:t>
            </w:r>
          </w:p>
        </w:tc>
      </w:tr>
      <w:tr w:rsidR="00F93E92" w:rsidRPr="00F93E92" w14:paraId="2EF5CE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3B607D"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t>Session</w:t>
            </w:r>
            <w:r w:rsidRPr="00F93E92">
              <w:rPr>
                <w:rFonts w:ascii="Times New Roman" w:hAnsi="Times New Roman"/>
                <w:b/>
                <w:bCs/>
                <w:sz w:val="27"/>
                <w:szCs w:val="27"/>
              </w:rPr>
              <w:br/>
              <w:t>(Layer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F15FD3"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This layer establishes, manages and terminates connections between applications. The session layer sets up, coordinates, and terminates conversations, exchanges, and dialogues between the applications at each end. It deals with session and connection coordination.</w:t>
            </w:r>
          </w:p>
        </w:tc>
      </w:tr>
      <w:tr w:rsidR="00F93E92" w:rsidRPr="00F93E92" w14:paraId="73F12C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0F8F65"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t>Transport</w:t>
            </w:r>
            <w:r w:rsidRPr="00F93E92">
              <w:rPr>
                <w:rFonts w:ascii="Times New Roman" w:hAnsi="Times New Roman"/>
                <w:b/>
                <w:bCs/>
                <w:sz w:val="27"/>
                <w:szCs w:val="27"/>
              </w:rPr>
              <w:br/>
              <w:t>(Layer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FCEBDD"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 xml:space="preserve">This layer provides </w:t>
            </w:r>
            <w:hyperlink r:id="rId15" w:history="1">
              <w:r w:rsidRPr="00F93E92">
                <w:rPr>
                  <w:rFonts w:ascii="Times New Roman" w:hAnsi="Times New Roman"/>
                  <w:color w:val="000033"/>
                  <w:sz w:val="24"/>
                  <w:szCs w:val="24"/>
                  <w:u w:val="single"/>
                </w:rPr>
                <w:t>transparent</w:t>
              </w:r>
            </w:hyperlink>
            <w:r w:rsidRPr="00F93E92">
              <w:rPr>
                <w:rFonts w:ascii="Times New Roman" w:hAnsi="Times New Roman"/>
                <w:sz w:val="24"/>
                <w:szCs w:val="24"/>
              </w:rPr>
              <w:t xml:space="preserve"> transfer of data between end systems, or hosts, and is responsible for end-to-end error recovery and </w:t>
            </w:r>
            <w:hyperlink r:id="rId16" w:history="1">
              <w:r w:rsidRPr="00F93E92">
                <w:rPr>
                  <w:rFonts w:ascii="Times New Roman" w:hAnsi="Times New Roman"/>
                  <w:color w:val="000033"/>
                  <w:sz w:val="24"/>
                  <w:szCs w:val="24"/>
                  <w:u w:val="single"/>
                </w:rPr>
                <w:t>flow control</w:t>
              </w:r>
            </w:hyperlink>
            <w:r w:rsidRPr="00F93E92">
              <w:rPr>
                <w:rFonts w:ascii="Times New Roman" w:hAnsi="Times New Roman"/>
                <w:sz w:val="24"/>
                <w:szCs w:val="24"/>
              </w:rPr>
              <w:t>. It ensures complete data transfer.</w:t>
            </w:r>
          </w:p>
        </w:tc>
      </w:tr>
      <w:tr w:rsidR="00F93E92" w:rsidRPr="00F93E92" w14:paraId="1D6A5B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41C204"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t>Network</w:t>
            </w:r>
            <w:r w:rsidRPr="00F93E92">
              <w:rPr>
                <w:rFonts w:ascii="Times New Roman" w:hAnsi="Times New Roman"/>
                <w:b/>
                <w:bCs/>
                <w:sz w:val="27"/>
                <w:szCs w:val="27"/>
              </w:rPr>
              <w:br/>
              <w:t>(Layer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BCCF53"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 xml:space="preserve">This layer provides </w:t>
            </w:r>
            <w:hyperlink r:id="rId17" w:history="1">
              <w:r w:rsidRPr="00F93E92">
                <w:rPr>
                  <w:rFonts w:ascii="Times New Roman" w:hAnsi="Times New Roman"/>
                  <w:color w:val="000033"/>
                  <w:sz w:val="24"/>
                  <w:szCs w:val="24"/>
                  <w:u w:val="single"/>
                </w:rPr>
                <w:t>switching</w:t>
              </w:r>
            </w:hyperlink>
            <w:r w:rsidRPr="00F93E92">
              <w:rPr>
                <w:rFonts w:ascii="Times New Roman" w:hAnsi="Times New Roman"/>
                <w:sz w:val="24"/>
                <w:szCs w:val="24"/>
              </w:rPr>
              <w:t xml:space="preserve"> and </w:t>
            </w:r>
            <w:hyperlink r:id="rId18" w:history="1">
              <w:r w:rsidRPr="00F93E92">
                <w:rPr>
                  <w:rFonts w:ascii="Times New Roman" w:hAnsi="Times New Roman"/>
                  <w:color w:val="000033"/>
                  <w:sz w:val="24"/>
                  <w:szCs w:val="24"/>
                  <w:u w:val="single"/>
                </w:rPr>
                <w:t>routing</w:t>
              </w:r>
            </w:hyperlink>
            <w:r w:rsidRPr="00F93E92">
              <w:rPr>
                <w:rFonts w:ascii="Times New Roman" w:hAnsi="Times New Roman"/>
                <w:sz w:val="24"/>
                <w:szCs w:val="24"/>
              </w:rPr>
              <w:t xml:space="preserve"> technologies, creating logical paths, known as </w:t>
            </w:r>
            <w:hyperlink r:id="rId19" w:history="1">
              <w:r w:rsidRPr="00F93E92">
                <w:rPr>
                  <w:rFonts w:ascii="Times New Roman" w:hAnsi="Times New Roman"/>
                  <w:color w:val="000033"/>
                  <w:sz w:val="24"/>
                  <w:szCs w:val="24"/>
                  <w:u w:val="single"/>
                </w:rPr>
                <w:t>virtual circuits</w:t>
              </w:r>
            </w:hyperlink>
            <w:r w:rsidRPr="00F93E92">
              <w:rPr>
                <w:rFonts w:ascii="Times New Roman" w:hAnsi="Times New Roman"/>
                <w:sz w:val="24"/>
                <w:szCs w:val="24"/>
              </w:rPr>
              <w:t xml:space="preserve">, for transmitting data from </w:t>
            </w:r>
            <w:hyperlink r:id="rId20" w:history="1">
              <w:r w:rsidRPr="00F93E92">
                <w:rPr>
                  <w:rFonts w:ascii="Times New Roman" w:hAnsi="Times New Roman"/>
                  <w:color w:val="000033"/>
                  <w:sz w:val="24"/>
                  <w:szCs w:val="24"/>
                  <w:u w:val="single"/>
                </w:rPr>
                <w:t>node</w:t>
              </w:r>
            </w:hyperlink>
            <w:r w:rsidRPr="00F93E92">
              <w:rPr>
                <w:rFonts w:ascii="Times New Roman" w:hAnsi="Times New Roman"/>
                <w:sz w:val="24"/>
                <w:szCs w:val="24"/>
              </w:rPr>
              <w:t xml:space="preserve"> to node. Routing and forwarding are functions of this layer, as well as addressing, </w:t>
            </w:r>
            <w:hyperlink r:id="rId21" w:history="1">
              <w:r w:rsidRPr="00F93E92">
                <w:rPr>
                  <w:rFonts w:ascii="Times New Roman" w:hAnsi="Times New Roman"/>
                  <w:color w:val="000033"/>
                  <w:sz w:val="24"/>
                  <w:szCs w:val="24"/>
                  <w:u w:val="single"/>
                </w:rPr>
                <w:t>internetworking</w:t>
              </w:r>
            </w:hyperlink>
            <w:r w:rsidRPr="00F93E92">
              <w:rPr>
                <w:rFonts w:ascii="Times New Roman" w:hAnsi="Times New Roman"/>
                <w:sz w:val="24"/>
                <w:szCs w:val="24"/>
              </w:rPr>
              <w:t xml:space="preserve">, error handling, congestion control and </w:t>
            </w:r>
            <w:hyperlink r:id="rId22" w:history="1">
              <w:r w:rsidRPr="00F93E92">
                <w:rPr>
                  <w:rFonts w:ascii="Times New Roman" w:hAnsi="Times New Roman"/>
                  <w:color w:val="000033"/>
                  <w:sz w:val="24"/>
                  <w:szCs w:val="24"/>
                  <w:u w:val="single"/>
                </w:rPr>
                <w:t>packet</w:t>
              </w:r>
            </w:hyperlink>
            <w:r w:rsidRPr="00F93E92">
              <w:rPr>
                <w:rFonts w:ascii="Times New Roman" w:hAnsi="Times New Roman"/>
                <w:sz w:val="24"/>
                <w:szCs w:val="24"/>
              </w:rPr>
              <w:t xml:space="preserve"> sequencing.</w:t>
            </w:r>
          </w:p>
        </w:tc>
      </w:tr>
      <w:tr w:rsidR="00F93E92" w:rsidRPr="00F93E92" w14:paraId="4C9AB2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4AC780"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t>Data Link</w:t>
            </w:r>
            <w:r w:rsidRPr="00F93E92">
              <w:rPr>
                <w:rFonts w:ascii="Times New Roman" w:hAnsi="Times New Roman"/>
                <w:b/>
                <w:bCs/>
                <w:sz w:val="27"/>
                <w:szCs w:val="27"/>
              </w:rPr>
              <w:br/>
              <w:t>(Layer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D424F6"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 xml:space="preserve">At this layer, data packets are encoded and decoded into </w:t>
            </w:r>
            <w:hyperlink r:id="rId23" w:history="1">
              <w:r w:rsidRPr="00F93E92">
                <w:rPr>
                  <w:rFonts w:ascii="Times New Roman" w:hAnsi="Times New Roman"/>
                  <w:color w:val="000033"/>
                  <w:sz w:val="24"/>
                  <w:szCs w:val="24"/>
                  <w:u w:val="single"/>
                </w:rPr>
                <w:t>bits</w:t>
              </w:r>
            </w:hyperlink>
            <w:r w:rsidRPr="00F93E92">
              <w:rPr>
                <w:rFonts w:ascii="Times New Roman" w:hAnsi="Times New Roman"/>
                <w:sz w:val="24"/>
                <w:szCs w:val="24"/>
              </w:rPr>
              <w:t>. It furnishes transmission protocol knowledge and management and handles errors in the physical layer, flow control and frame synchronization. The data link layer is divided into two sub</w:t>
            </w:r>
            <w:r>
              <w:rPr>
                <w:rFonts w:ascii="Times New Roman" w:hAnsi="Times New Roman"/>
                <w:sz w:val="24"/>
                <w:szCs w:val="24"/>
              </w:rPr>
              <w:t>-</w:t>
            </w:r>
            <w:r w:rsidRPr="00F93E92">
              <w:rPr>
                <w:rFonts w:ascii="Times New Roman" w:hAnsi="Times New Roman"/>
                <w:sz w:val="24"/>
                <w:szCs w:val="24"/>
              </w:rPr>
              <w:t xml:space="preserve">layers: The </w:t>
            </w:r>
            <w:hyperlink r:id="rId24" w:history="1">
              <w:r w:rsidRPr="00F93E92">
                <w:rPr>
                  <w:rFonts w:ascii="Times New Roman" w:hAnsi="Times New Roman"/>
                  <w:color w:val="000033"/>
                  <w:sz w:val="24"/>
                  <w:szCs w:val="24"/>
                  <w:u w:val="single"/>
                </w:rPr>
                <w:t>Media Access Control</w:t>
              </w:r>
            </w:hyperlink>
            <w:r w:rsidRPr="00F93E92">
              <w:rPr>
                <w:rFonts w:ascii="Times New Roman" w:hAnsi="Times New Roman"/>
                <w:sz w:val="24"/>
                <w:szCs w:val="24"/>
              </w:rPr>
              <w:t xml:space="preserve"> (MAC) layer and the Logical Link Control (LLC) layer. The MAC sub</w:t>
            </w:r>
            <w:r>
              <w:rPr>
                <w:rFonts w:ascii="Times New Roman" w:hAnsi="Times New Roman"/>
                <w:sz w:val="24"/>
                <w:szCs w:val="24"/>
              </w:rPr>
              <w:t>-</w:t>
            </w:r>
            <w:r w:rsidRPr="00F93E92">
              <w:rPr>
                <w:rFonts w:ascii="Times New Roman" w:hAnsi="Times New Roman"/>
                <w:sz w:val="24"/>
                <w:szCs w:val="24"/>
              </w:rPr>
              <w:t xml:space="preserve">layer controls how a computer on the network gains access to the data and permission to transmit it. The LLC layer </w:t>
            </w:r>
            <w:r w:rsidRPr="00F93E92">
              <w:rPr>
                <w:rFonts w:ascii="Times New Roman" w:hAnsi="Times New Roman"/>
                <w:sz w:val="24"/>
                <w:szCs w:val="24"/>
              </w:rPr>
              <w:lastRenderedPageBreak/>
              <w:t>controls frame synchronization, flow control and error checking.</w:t>
            </w:r>
          </w:p>
        </w:tc>
      </w:tr>
      <w:tr w:rsidR="00F93E92" w:rsidRPr="00F93E92" w14:paraId="75AB98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B82CDC" w14:textId="77777777" w:rsidR="00F93E92" w:rsidRPr="00F93E92" w:rsidRDefault="00F93E92" w:rsidP="00F93E92">
            <w:pPr>
              <w:rPr>
                <w:rFonts w:ascii="Times New Roman" w:hAnsi="Times New Roman"/>
                <w:sz w:val="24"/>
                <w:szCs w:val="24"/>
              </w:rPr>
            </w:pPr>
            <w:r w:rsidRPr="00F93E92">
              <w:rPr>
                <w:rFonts w:ascii="Times New Roman" w:hAnsi="Times New Roman"/>
                <w:b/>
                <w:bCs/>
                <w:sz w:val="27"/>
                <w:szCs w:val="27"/>
              </w:rPr>
              <w:lastRenderedPageBreak/>
              <w:t>Physical</w:t>
            </w:r>
            <w:r w:rsidRPr="00F93E92">
              <w:rPr>
                <w:rFonts w:ascii="Times New Roman" w:hAnsi="Times New Roman"/>
                <w:b/>
                <w:bCs/>
                <w:sz w:val="27"/>
                <w:szCs w:val="27"/>
              </w:rPr>
              <w:br/>
              <w:t>(Layer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9DE6C9" w14:textId="77777777" w:rsidR="00F93E92" w:rsidRPr="00F93E92" w:rsidRDefault="00F93E92" w:rsidP="00F93E92">
            <w:pPr>
              <w:rPr>
                <w:rFonts w:ascii="Times New Roman" w:hAnsi="Times New Roman"/>
                <w:sz w:val="24"/>
                <w:szCs w:val="24"/>
              </w:rPr>
            </w:pPr>
            <w:r w:rsidRPr="00F93E92">
              <w:rPr>
                <w:rFonts w:ascii="Times New Roman" w:hAnsi="Times New Roman"/>
                <w:sz w:val="24"/>
                <w:szCs w:val="24"/>
              </w:rPr>
              <w:t xml:space="preserve">This layer conveys the </w:t>
            </w:r>
            <w:hyperlink r:id="rId25" w:history="1">
              <w:r w:rsidRPr="00F93E92">
                <w:rPr>
                  <w:rFonts w:ascii="Times New Roman" w:hAnsi="Times New Roman"/>
                  <w:color w:val="000033"/>
                  <w:sz w:val="24"/>
                  <w:szCs w:val="24"/>
                  <w:u w:val="single"/>
                </w:rPr>
                <w:t>bit</w:t>
              </w:r>
            </w:hyperlink>
            <w:r w:rsidRPr="00F93E92">
              <w:rPr>
                <w:rFonts w:ascii="Times New Roman" w:hAnsi="Times New Roman"/>
                <w:sz w:val="24"/>
                <w:szCs w:val="24"/>
              </w:rPr>
              <w:t xml:space="preserve"> stream - electrical impulse, light or radio signal -- through the network at the electrical and mechanical level. It provides the </w:t>
            </w:r>
            <w:hyperlink r:id="rId26" w:history="1">
              <w:r w:rsidRPr="00F93E92">
                <w:rPr>
                  <w:rFonts w:ascii="Times New Roman" w:hAnsi="Times New Roman"/>
                  <w:color w:val="000033"/>
                  <w:sz w:val="24"/>
                  <w:szCs w:val="24"/>
                  <w:u w:val="single"/>
                </w:rPr>
                <w:t>hardware</w:t>
              </w:r>
            </w:hyperlink>
            <w:r w:rsidRPr="00F93E92">
              <w:rPr>
                <w:rFonts w:ascii="Times New Roman" w:hAnsi="Times New Roman"/>
                <w:sz w:val="24"/>
                <w:szCs w:val="24"/>
              </w:rPr>
              <w:t xml:space="preserve"> means of sending and receiving data on a carrier, including defining cables, </w:t>
            </w:r>
            <w:hyperlink r:id="rId27" w:history="1">
              <w:r w:rsidRPr="00F93E92">
                <w:rPr>
                  <w:rFonts w:ascii="Times New Roman" w:hAnsi="Times New Roman"/>
                  <w:color w:val="000033"/>
                  <w:sz w:val="24"/>
                  <w:szCs w:val="24"/>
                  <w:u w:val="single"/>
                </w:rPr>
                <w:t>cards</w:t>
              </w:r>
            </w:hyperlink>
            <w:r w:rsidRPr="00F93E92">
              <w:rPr>
                <w:rFonts w:ascii="Times New Roman" w:hAnsi="Times New Roman"/>
                <w:sz w:val="24"/>
                <w:szCs w:val="24"/>
              </w:rPr>
              <w:t xml:space="preserve"> and physical aspects. </w:t>
            </w:r>
            <w:hyperlink r:id="rId28" w:history="1">
              <w:r w:rsidRPr="00F93E92">
                <w:rPr>
                  <w:rFonts w:ascii="Times New Roman" w:hAnsi="Times New Roman"/>
                  <w:color w:val="000033"/>
                  <w:sz w:val="24"/>
                  <w:szCs w:val="24"/>
                  <w:u w:val="single"/>
                </w:rPr>
                <w:t>Fast Ethernet</w:t>
              </w:r>
            </w:hyperlink>
            <w:r w:rsidRPr="00F93E92">
              <w:rPr>
                <w:rFonts w:ascii="Times New Roman" w:hAnsi="Times New Roman"/>
                <w:sz w:val="24"/>
                <w:szCs w:val="24"/>
              </w:rPr>
              <w:t xml:space="preserve">, </w:t>
            </w:r>
            <w:hyperlink r:id="rId29" w:history="1">
              <w:r w:rsidRPr="00F93E92">
                <w:rPr>
                  <w:rFonts w:ascii="Times New Roman" w:hAnsi="Times New Roman"/>
                  <w:color w:val="000033"/>
                  <w:sz w:val="24"/>
                  <w:szCs w:val="24"/>
                  <w:u w:val="single"/>
                </w:rPr>
                <w:t>RS232</w:t>
              </w:r>
            </w:hyperlink>
            <w:r w:rsidRPr="00F93E92">
              <w:rPr>
                <w:rFonts w:ascii="Times New Roman" w:hAnsi="Times New Roman"/>
                <w:sz w:val="24"/>
                <w:szCs w:val="24"/>
              </w:rPr>
              <w:t xml:space="preserve">, and </w:t>
            </w:r>
            <w:hyperlink r:id="rId30" w:history="1">
              <w:r w:rsidRPr="00F93E92">
                <w:rPr>
                  <w:rFonts w:ascii="Times New Roman" w:hAnsi="Times New Roman"/>
                  <w:color w:val="000033"/>
                  <w:sz w:val="24"/>
                  <w:szCs w:val="24"/>
                  <w:u w:val="single"/>
                </w:rPr>
                <w:t>ATM</w:t>
              </w:r>
            </w:hyperlink>
            <w:r w:rsidRPr="00F93E92">
              <w:rPr>
                <w:rFonts w:ascii="Times New Roman" w:hAnsi="Times New Roman"/>
                <w:sz w:val="24"/>
                <w:szCs w:val="24"/>
              </w:rPr>
              <w:t xml:space="preserve"> are protocols with physical layer components.</w:t>
            </w:r>
          </w:p>
        </w:tc>
      </w:tr>
    </w:tbl>
    <w:p w14:paraId="52FF3976" w14:textId="77777777" w:rsidR="00F93E92" w:rsidRPr="00F93E92" w:rsidRDefault="00F93E92" w:rsidP="00F93E92">
      <w:pPr>
        <w:jc w:val="center"/>
        <w:rPr>
          <w:rFonts w:ascii="Times New Roman" w:hAnsi="Times New Roman"/>
          <w:sz w:val="24"/>
          <w:szCs w:val="24"/>
        </w:rPr>
      </w:pPr>
      <w:r w:rsidRPr="00F93E92">
        <w:rPr>
          <w:rFonts w:ascii="Times New Roman" w:hAnsi="Times New Roman"/>
          <w:sz w:val="24"/>
          <w:szCs w:val="24"/>
        </w:rPr>
        <w:fldChar w:fldCharType="begin"/>
      </w:r>
      <w:r w:rsidRPr="00F93E92">
        <w:rPr>
          <w:rFonts w:ascii="Times New Roman" w:hAnsi="Times New Roman"/>
          <w:sz w:val="24"/>
          <w:szCs w:val="24"/>
        </w:rPr>
        <w:instrText xml:space="preserve"> INCLUDEPICTURE "http://www.webopedia.com/img/OSI_Model.jpg" \* MERGEFORMATINET </w:instrText>
      </w:r>
      <w:r w:rsidRPr="00F93E92">
        <w:rPr>
          <w:rFonts w:ascii="Times New Roman" w:hAnsi="Times New Roman"/>
          <w:sz w:val="24"/>
          <w:szCs w:val="24"/>
        </w:rPr>
        <w:fldChar w:fldCharType="separate"/>
      </w:r>
      <w:r w:rsidRPr="00F93E92">
        <w:rPr>
          <w:rFonts w:ascii="Times New Roman" w:hAnsi="Times New Roman"/>
          <w:sz w:val="24"/>
          <w:szCs w:val="24"/>
        </w:rPr>
        <w:pict w14:anchorId="14CA5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327pt">
            <v:imagedata r:id="rId31" r:href="rId32"/>
          </v:shape>
        </w:pict>
      </w:r>
      <w:r w:rsidRPr="00F93E92">
        <w:rPr>
          <w:rFonts w:ascii="Times New Roman" w:hAnsi="Times New Roman"/>
          <w:sz w:val="24"/>
          <w:szCs w:val="24"/>
        </w:rPr>
        <w:fldChar w:fldCharType="end"/>
      </w:r>
    </w:p>
    <w:p w14:paraId="244C3C36" w14:textId="77777777" w:rsidR="00F93E92" w:rsidRPr="00F93E92" w:rsidRDefault="00F93E92" w:rsidP="00F93E92">
      <w:pPr>
        <w:spacing w:before="100" w:beforeAutospacing="1" w:after="100" w:afterAutospacing="1"/>
        <w:rPr>
          <w:rFonts w:ascii="Times New Roman" w:hAnsi="Times New Roman"/>
          <w:sz w:val="24"/>
          <w:szCs w:val="24"/>
        </w:rPr>
      </w:pPr>
      <w:r w:rsidRPr="00F93E92">
        <w:rPr>
          <w:rFonts w:ascii="Times New Roman" w:hAnsi="Times New Roman"/>
          <w:sz w:val="24"/>
          <w:szCs w:val="24"/>
        </w:rPr>
        <w:t xml:space="preserve">This graphic is taken from </w:t>
      </w:r>
      <w:hyperlink r:id="rId33" w:history="1">
        <w:r w:rsidRPr="00F93E92">
          <w:rPr>
            <w:rFonts w:ascii="Times New Roman" w:hAnsi="Times New Roman"/>
            <w:color w:val="000033"/>
            <w:sz w:val="24"/>
            <w:szCs w:val="24"/>
            <w:u w:val="single"/>
          </w:rPr>
          <w:t>The Abdus Salam International Centre for Theoretical Physics</w:t>
        </w:r>
      </w:hyperlink>
      <w:r w:rsidRPr="00F93E92">
        <w:rPr>
          <w:rFonts w:ascii="Times New Roman" w:hAnsi="Times New Roman"/>
          <w:sz w:val="24"/>
          <w:szCs w:val="24"/>
        </w:rPr>
        <w:t xml:space="preserve">. </w:t>
      </w:r>
    </w:p>
    <w:p w14:paraId="1BAE9D04"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B23AC"/>
    <w:rsid w:val="004E5D03"/>
    <w:rsid w:val="00734298"/>
    <w:rsid w:val="00A508F7"/>
    <w:rsid w:val="00F6690E"/>
    <w:rsid w:val="00F9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5AF16"/>
  <w15:chartTrackingRefBased/>
  <w15:docId w15:val="{EDC7C254-9F9D-4E0A-903B-E4BA57B7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3E92"/>
    <w:rPr>
      <w:color w:val="000033"/>
      <w:u w:val="single"/>
    </w:rPr>
  </w:style>
  <w:style w:type="paragraph" w:styleId="NormalWeb">
    <w:name w:val="Normal (Web)"/>
    <w:basedOn w:val="Normal"/>
    <w:rsid w:val="00F93E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ebopedia.com/quick_ref/app.arch.html" TargetMode="External"/><Relationship Id="rId18" Type="http://schemas.openxmlformats.org/officeDocument/2006/relationships/hyperlink" Target="http://www.webopedia.com/quick_ref/routing.html" TargetMode="External"/><Relationship Id="rId26" Type="http://schemas.openxmlformats.org/officeDocument/2006/relationships/hyperlink" Target="http://www.webopedia.com/quick_ref/hardware.html" TargetMode="External"/><Relationship Id="rId3" Type="http://schemas.openxmlformats.org/officeDocument/2006/relationships/webSettings" Target="webSettings.xml"/><Relationship Id="rId21" Type="http://schemas.openxmlformats.org/officeDocument/2006/relationships/hyperlink" Target="http://www.webopedia.com/quick_ref/internetworking.html" TargetMode="External"/><Relationship Id="rId34" Type="http://schemas.openxmlformats.org/officeDocument/2006/relationships/fontTable" Target="fontTable.xml"/><Relationship Id="rId7" Type="http://schemas.openxmlformats.org/officeDocument/2006/relationships/hyperlink" Target="http://www.webopedia.com/quick_ref/syntax.html" TargetMode="External"/><Relationship Id="rId12" Type="http://schemas.openxmlformats.org/officeDocument/2006/relationships/hyperlink" Target="http://www.webopedia.com/quick_ref/FTP.html" TargetMode="External"/><Relationship Id="rId17" Type="http://schemas.openxmlformats.org/officeDocument/2006/relationships/hyperlink" Target="http://www.webopedia.com/quick_ref/switch.html" TargetMode="External"/><Relationship Id="rId25" Type="http://schemas.openxmlformats.org/officeDocument/2006/relationships/hyperlink" Target="http://www.webopedia.com/quick_ref/bit.html" TargetMode="External"/><Relationship Id="rId33" Type="http://schemas.openxmlformats.org/officeDocument/2006/relationships/hyperlink" Target="http://www.ictp.trieste.it/~radionet/1998_school/networking_presentation/index.html" TargetMode="External"/><Relationship Id="rId2" Type="http://schemas.openxmlformats.org/officeDocument/2006/relationships/settings" Target="settings.xml"/><Relationship Id="rId16" Type="http://schemas.openxmlformats.org/officeDocument/2006/relationships/hyperlink" Target="http://www.webopedia.com/quick_ref/flow_control.html" TargetMode="External"/><Relationship Id="rId20" Type="http://schemas.openxmlformats.org/officeDocument/2006/relationships/hyperlink" Target="http://www.webopedia.com/quick_ref/node.html" TargetMode="External"/><Relationship Id="rId29" Type="http://schemas.openxmlformats.org/officeDocument/2006/relationships/hyperlink" Target="http://www.webopedia.com/quick_ref/RS_232C.html" TargetMode="External"/><Relationship Id="rId1" Type="http://schemas.openxmlformats.org/officeDocument/2006/relationships/styles" Target="styles.xml"/><Relationship Id="rId6" Type="http://schemas.openxmlformats.org/officeDocument/2006/relationships/hyperlink" Target="http://www.webopedia.com/quick_ref/authentication.html" TargetMode="External"/><Relationship Id="rId11" Type="http://schemas.openxmlformats.org/officeDocument/2006/relationships/hyperlink" Target="http://www.webopedia.com/quick_ref/Telnet.html" TargetMode="External"/><Relationship Id="rId24" Type="http://schemas.openxmlformats.org/officeDocument/2006/relationships/hyperlink" Target="http://www.webopedia.com/quick_ref/MAC_layer.html" TargetMode="External"/><Relationship Id="rId32" Type="http://schemas.openxmlformats.org/officeDocument/2006/relationships/image" Target="http://www.webopedia.com/img/OSI_Model.jpg" TargetMode="External"/><Relationship Id="rId5" Type="http://schemas.openxmlformats.org/officeDocument/2006/relationships/hyperlink" Target="http://www.webopedia.com/quick_ref/end_user.html" TargetMode="External"/><Relationship Id="rId15" Type="http://schemas.openxmlformats.org/officeDocument/2006/relationships/hyperlink" Target="http://www.webopedia.com/quick_ref/transparent.html" TargetMode="External"/><Relationship Id="rId23" Type="http://schemas.openxmlformats.org/officeDocument/2006/relationships/hyperlink" Target="http://www.webopedia.com/quick_ref/bit.html" TargetMode="External"/><Relationship Id="rId28" Type="http://schemas.openxmlformats.org/officeDocument/2006/relationships/hyperlink" Target="http://www.webopedia.com/quick_ref/Fast_Ethernet.html" TargetMode="External"/><Relationship Id="rId10" Type="http://schemas.openxmlformats.org/officeDocument/2006/relationships/hyperlink" Target="http://www.webopedia.com/quick_ref/software.html" TargetMode="External"/><Relationship Id="rId19" Type="http://schemas.openxmlformats.org/officeDocument/2006/relationships/hyperlink" Target="http://www.webopedia.com/quick_ref/virtual_circuit.html" TargetMode="External"/><Relationship Id="rId31" Type="http://schemas.openxmlformats.org/officeDocument/2006/relationships/image" Target="media/image1.jpeg"/><Relationship Id="rId4" Type="http://schemas.openxmlformats.org/officeDocument/2006/relationships/hyperlink" Target="http://www.webopedia.com/quick_ref/application.html" TargetMode="External"/><Relationship Id="rId9" Type="http://schemas.openxmlformats.org/officeDocument/2006/relationships/hyperlink" Target="http://www.webopedia.com/quick_ref/network.html" TargetMode="External"/><Relationship Id="rId14" Type="http://schemas.openxmlformats.org/officeDocument/2006/relationships/hyperlink" Target="http://www.webopedia.com/quick_ref/encryption.html" TargetMode="External"/><Relationship Id="rId22" Type="http://schemas.openxmlformats.org/officeDocument/2006/relationships/hyperlink" Target="http://www.webopedia.com/quick_ref/packet.html" TargetMode="External"/><Relationship Id="rId27" Type="http://schemas.openxmlformats.org/officeDocument/2006/relationships/hyperlink" Target="http://www.webopedia.com/quick_ref/card.html" TargetMode="External"/><Relationship Id="rId30" Type="http://schemas.openxmlformats.org/officeDocument/2006/relationships/hyperlink" Target="http://www.webopedia.com/quick_ref/ATM.html" TargetMode="External"/><Relationship Id="rId35" Type="http://schemas.openxmlformats.org/officeDocument/2006/relationships/theme" Target="theme/theme1.xml"/><Relationship Id="rId8" Type="http://schemas.openxmlformats.org/officeDocument/2006/relationships/hyperlink" Target="http://www.webopedia.com/quick_ref/e_ma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7 Layers of the OSI Model</vt:lpstr>
    </vt:vector>
  </TitlesOfParts>
  <Company>Development Technologies, Inc.</Company>
  <LinksUpToDate>false</LinksUpToDate>
  <CharactersWithSpaces>5064</CharactersWithSpaces>
  <SharedDoc>false</SharedDoc>
  <HLinks>
    <vt:vector size="168" baseType="variant">
      <vt:variant>
        <vt:i4>2883688</vt:i4>
      </vt:variant>
      <vt:variant>
        <vt:i4>84</vt:i4>
      </vt:variant>
      <vt:variant>
        <vt:i4>0</vt:i4>
      </vt:variant>
      <vt:variant>
        <vt:i4>5</vt:i4>
      </vt:variant>
      <vt:variant>
        <vt:lpwstr>http://www.ictp.trieste.it/~radionet/1998_school/networking_presentation/index.html</vt:lpwstr>
      </vt:variant>
      <vt:variant>
        <vt:lpwstr/>
      </vt:variant>
      <vt:variant>
        <vt:i4>2818069</vt:i4>
      </vt:variant>
      <vt:variant>
        <vt:i4>78</vt:i4>
      </vt:variant>
      <vt:variant>
        <vt:i4>0</vt:i4>
      </vt:variant>
      <vt:variant>
        <vt:i4>5</vt:i4>
      </vt:variant>
      <vt:variant>
        <vt:lpwstr>http://www.webopedia.com/quick_ref/ATM.html</vt:lpwstr>
      </vt:variant>
      <vt:variant>
        <vt:lpwstr/>
      </vt:variant>
      <vt:variant>
        <vt:i4>5898258</vt:i4>
      </vt:variant>
      <vt:variant>
        <vt:i4>75</vt:i4>
      </vt:variant>
      <vt:variant>
        <vt:i4>0</vt:i4>
      </vt:variant>
      <vt:variant>
        <vt:i4>5</vt:i4>
      </vt:variant>
      <vt:variant>
        <vt:lpwstr>http://www.webopedia.com/quick_ref/RS_232C.html</vt:lpwstr>
      </vt:variant>
      <vt:variant>
        <vt:lpwstr/>
      </vt:variant>
      <vt:variant>
        <vt:i4>6684782</vt:i4>
      </vt:variant>
      <vt:variant>
        <vt:i4>72</vt:i4>
      </vt:variant>
      <vt:variant>
        <vt:i4>0</vt:i4>
      </vt:variant>
      <vt:variant>
        <vt:i4>5</vt:i4>
      </vt:variant>
      <vt:variant>
        <vt:lpwstr>http://www.webopedia.com/quick_ref/Fast_Ethernet.html</vt:lpwstr>
      </vt:variant>
      <vt:variant>
        <vt:lpwstr/>
      </vt:variant>
      <vt:variant>
        <vt:i4>327739</vt:i4>
      </vt:variant>
      <vt:variant>
        <vt:i4>69</vt:i4>
      </vt:variant>
      <vt:variant>
        <vt:i4>0</vt:i4>
      </vt:variant>
      <vt:variant>
        <vt:i4>5</vt:i4>
      </vt:variant>
      <vt:variant>
        <vt:lpwstr>http://www.webopedia.com/quick_ref/card.html</vt:lpwstr>
      </vt:variant>
      <vt:variant>
        <vt:lpwstr/>
      </vt:variant>
      <vt:variant>
        <vt:i4>720959</vt:i4>
      </vt:variant>
      <vt:variant>
        <vt:i4>66</vt:i4>
      </vt:variant>
      <vt:variant>
        <vt:i4>0</vt:i4>
      </vt:variant>
      <vt:variant>
        <vt:i4>5</vt:i4>
      </vt:variant>
      <vt:variant>
        <vt:lpwstr>http://www.webopedia.com/quick_ref/hardware.html</vt:lpwstr>
      </vt:variant>
      <vt:variant>
        <vt:lpwstr/>
      </vt:variant>
      <vt:variant>
        <vt:i4>3211272</vt:i4>
      </vt:variant>
      <vt:variant>
        <vt:i4>63</vt:i4>
      </vt:variant>
      <vt:variant>
        <vt:i4>0</vt:i4>
      </vt:variant>
      <vt:variant>
        <vt:i4>5</vt:i4>
      </vt:variant>
      <vt:variant>
        <vt:lpwstr>http://www.webopedia.com/quick_ref/bit.html</vt:lpwstr>
      </vt:variant>
      <vt:variant>
        <vt:lpwstr/>
      </vt:variant>
      <vt:variant>
        <vt:i4>5111899</vt:i4>
      </vt:variant>
      <vt:variant>
        <vt:i4>60</vt:i4>
      </vt:variant>
      <vt:variant>
        <vt:i4>0</vt:i4>
      </vt:variant>
      <vt:variant>
        <vt:i4>5</vt:i4>
      </vt:variant>
      <vt:variant>
        <vt:lpwstr>http://www.webopedia.com/quick_ref/MAC_layer.html</vt:lpwstr>
      </vt:variant>
      <vt:variant>
        <vt:lpwstr/>
      </vt:variant>
      <vt:variant>
        <vt:i4>3211272</vt:i4>
      </vt:variant>
      <vt:variant>
        <vt:i4>57</vt:i4>
      </vt:variant>
      <vt:variant>
        <vt:i4>0</vt:i4>
      </vt:variant>
      <vt:variant>
        <vt:i4>5</vt:i4>
      </vt:variant>
      <vt:variant>
        <vt:lpwstr>http://www.webopedia.com/quick_ref/bit.html</vt:lpwstr>
      </vt:variant>
      <vt:variant>
        <vt:lpwstr/>
      </vt:variant>
      <vt:variant>
        <vt:i4>6422592</vt:i4>
      </vt:variant>
      <vt:variant>
        <vt:i4>54</vt:i4>
      </vt:variant>
      <vt:variant>
        <vt:i4>0</vt:i4>
      </vt:variant>
      <vt:variant>
        <vt:i4>5</vt:i4>
      </vt:variant>
      <vt:variant>
        <vt:lpwstr>http://www.webopedia.com/quick_ref/packet.html</vt:lpwstr>
      </vt:variant>
      <vt:variant>
        <vt:lpwstr/>
      </vt:variant>
      <vt:variant>
        <vt:i4>2490394</vt:i4>
      </vt:variant>
      <vt:variant>
        <vt:i4>51</vt:i4>
      </vt:variant>
      <vt:variant>
        <vt:i4>0</vt:i4>
      </vt:variant>
      <vt:variant>
        <vt:i4>5</vt:i4>
      </vt:variant>
      <vt:variant>
        <vt:lpwstr>http://www.webopedia.com/quick_ref/internetworking.html</vt:lpwstr>
      </vt:variant>
      <vt:variant>
        <vt:lpwstr/>
      </vt:variant>
      <vt:variant>
        <vt:i4>1966132</vt:i4>
      </vt:variant>
      <vt:variant>
        <vt:i4>48</vt:i4>
      </vt:variant>
      <vt:variant>
        <vt:i4>0</vt:i4>
      </vt:variant>
      <vt:variant>
        <vt:i4>5</vt:i4>
      </vt:variant>
      <vt:variant>
        <vt:lpwstr>http://www.webopedia.com/quick_ref/node.html</vt:lpwstr>
      </vt:variant>
      <vt:variant>
        <vt:lpwstr/>
      </vt:variant>
      <vt:variant>
        <vt:i4>2752545</vt:i4>
      </vt:variant>
      <vt:variant>
        <vt:i4>45</vt:i4>
      </vt:variant>
      <vt:variant>
        <vt:i4>0</vt:i4>
      </vt:variant>
      <vt:variant>
        <vt:i4>5</vt:i4>
      </vt:variant>
      <vt:variant>
        <vt:lpwstr>http://www.webopedia.com/quick_ref/virtual_circuit.html</vt:lpwstr>
      </vt:variant>
      <vt:variant>
        <vt:lpwstr/>
      </vt:variant>
      <vt:variant>
        <vt:i4>3014676</vt:i4>
      </vt:variant>
      <vt:variant>
        <vt:i4>42</vt:i4>
      </vt:variant>
      <vt:variant>
        <vt:i4>0</vt:i4>
      </vt:variant>
      <vt:variant>
        <vt:i4>5</vt:i4>
      </vt:variant>
      <vt:variant>
        <vt:lpwstr>http://www.webopedia.com/quick_ref/routing.html</vt:lpwstr>
      </vt:variant>
      <vt:variant>
        <vt:lpwstr/>
      </vt:variant>
      <vt:variant>
        <vt:i4>7143509</vt:i4>
      </vt:variant>
      <vt:variant>
        <vt:i4>39</vt:i4>
      </vt:variant>
      <vt:variant>
        <vt:i4>0</vt:i4>
      </vt:variant>
      <vt:variant>
        <vt:i4>5</vt:i4>
      </vt:variant>
      <vt:variant>
        <vt:lpwstr>http://www.webopedia.com/quick_ref/switch.html</vt:lpwstr>
      </vt:variant>
      <vt:variant>
        <vt:lpwstr/>
      </vt:variant>
      <vt:variant>
        <vt:i4>3538998</vt:i4>
      </vt:variant>
      <vt:variant>
        <vt:i4>36</vt:i4>
      </vt:variant>
      <vt:variant>
        <vt:i4>0</vt:i4>
      </vt:variant>
      <vt:variant>
        <vt:i4>5</vt:i4>
      </vt:variant>
      <vt:variant>
        <vt:lpwstr>http://www.webopedia.com/quick_ref/flow_control.html</vt:lpwstr>
      </vt:variant>
      <vt:variant>
        <vt:lpwstr/>
      </vt:variant>
      <vt:variant>
        <vt:i4>3211281</vt:i4>
      </vt:variant>
      <vt:variant>
        <vt:i4>33</vt:i4>
      </vt:variant>
      <vt:variant>
        <vt:i4>0</vt:i4>
      </vt:variant>
      <vt:variant>
        <vt:i4>5</vt:i4>
      </vt:variant>
      <vt:variant>
        <vt:lpwstr>http://www.webopedia.com/quick_ref/transparent.html</vt:lpwstr>
      </vt:variant>
      <vt:variant>
        <vt:lpwstr/>
      </vt:variant>
      <vt:variant>
        <vt:i4>7340117</vt:i4>
      </vt:variant>
      <vt:variant>
        <vt:i4>30</vt:i4>
      </vt:variant>
      <vt:variant>
        <vt:i4>0</vt:i4>
      </vt:variant>
      <vt:variant>
        <vt:i4>5</vt:i4>
      </vt:variant>
      <vt:variant>
        <vt:lpwstr>http://www.webopedia.com/quick_ref/encryption.html</vt:lpwstr>
      </vt:variant>
      <vt:variant>
        <vt:lpwstr/>
      </vt:variant>
      <vt:variant>
        <vt:i4>458874</vt:i4>
      </vt:variant>
      <vt:variant>
        <vt:i4>27</vt:i4>
      </vt:variant>
      <vt:variant>
        <vt:i4>0</vt:i4>
      </vt:variant>
      <vt:variant>
        <vt:i4>5</vt:i4>
      </vt:variant>
      <vt:variant>
        <vt:lpwstr>http://www.webopedia.com/quick_ref/app.arch.html</vt:lpwstr>
      </vt:variant>
      <vt:variant>
        <vt:lpwstr/>
      </vt:variant>
      <vt:variant>
        <vt:i4>3211285</vt:i4>
      </vt:variant>
      <vt:variant>
        <vt:i4>24</vt:i4>
      </vt:variant>
      <vt:variant>
        <vt:i4>0</vt:i4>
      </vt:variant>
      <vt:variant>
        <vt:i4>5</vt:i4>
      </vt:variant>
      <vt:variant>
        <vt:lpwstr>http://www.webopedia.com/quick_ref/FTP.html</vt:lpwstr>
      </vt:variant>
      <vt:variant>
        <vt:lpwstr/>
      </vt:variant>
      <vt:variant>
        <vt:i4>6881345</vt:i4>
      </vt:variant>
      <vt:variant>
        <vt:i4>21</vt:i4>
      </vt:variant>
      <vt:variant>
        <vt:i4>0</vt:i4>
      </vt:variant>
      <vt:variant>
        <vt:i4>5</vt:i4>
      </vt:variant>
      <vt:variant>
        <vt:lpwstr>http://www.webopedia.com/quick_ref/Telnet.html</vt:lpwstr>
      </vt:variant>
      <vt:variant>
        <vt:lpwstr/>
      </vt:variant>
      <vt:variant>
        <vt:i4>262177</vt:i4>
      </vt:variant>
      <vt:variant>
        <vt:i4>18</vt:i4>
      </vt:variant>
      <vt:variant>
        <vt:i4>0</vt:i4>
      </vt:variant>
      <vt:variant>
        <vt:i4>5</vt:i4>
      </vt:variant>
      <vt:variant>
        <vt:lpwstr>http://www.webopedia.com/quick_ref/software.html</vt:lpwstr>
      </vt:variant>
      <vt:variant>
        <vt:lpwstr/>
      </vt:variant>
      <vt:variant>
        <vt:i4>3735553</vt:i4>
      </vt:variant>
      <vt:variant>
        <vt:i4>15</vt:i4>
      </vt:variant>
      <vt:variant>
        <vt:i4>0</vt:i4>
      </vt:variant>
      <vt:variant>
        <vt:i4>5</vt:i4>
      </vt:variant>
      <vt:variant>
        <vt:lpwstr>http://www.webopedia.com/quick_ref/network.html</vt:lpwstr>
      </vt:variant>
      <vt:variant>
        <vt:lpwstr/>
      </vt:variant>
      <vt:variant>
        <vt:i4>7667820</vt:i4>
      </vt:variant>
      <vt:variant>
        <vt:i4>12</vt:i4>
      </vt:variant>
      <vt:variant>
        <vt:i4>0</vt:i4>
      </vt:variant>
      <vt:variant>
        <vt:i4>5</vt:i4>
      </vt:variant>
      <vt:variant>
        <vt:lpwstr>http://www.webopedia.com/quick_ref/e_mail.html</vt:lpwstr>
      </vt:variant>
      <vt:variant>
        <vt:lpwstr/>
      </vt:variant>
      <vt:variant>
        <vt:i4>6815819</vt:i4>
      </vt:variant>
      <vt:variant>
        <vt:i4>9</vt:i4>
      </vt:variant>
      <vt:variant>
        <vt:i4>0</vt:i4>
      </vt:variant>
      <vt:variant>
        <vt:i4>5</vt:i4>
      </vt:variant>
      <vt:variant>
        <vt:lpwstr>http://www.webopedia.com/quick_ref/syntax.html</vt:lpwstr>
      </vt:variant>
      <vt:variant>
        <vt:lpwstr/>
      </vt:variant>
      <vt:variant>
        <vt:i4>6815810</vt:i4>
      </vt:variant>
      <vt:variant>
        <vt:i4>6</vt:i4>
      </vt:variant>
      <vt:variant>
        <vt:i4>0</vt:i4>
      </vt:variant>
      <vt:variant>
        <vt:i4>5</vt:i4>
      </vt:variant>
      <vt:variant>
        <vt:lpwstr>http://www.webopedia.com/quick_ref/authentication.html</vt:lpwstr>
      </vt:variant>
      <vt:variant>
        <vt:lpwstr/>
      </vt:variant>
      <vt:variant>
        <vt:i4>327694</vt:i4>
      </vt:variant>
      <vt:variant>
        <vt:i4>3</vt:i4>
      </vt:variant>
      <vt:variant>
        <vt:i4>0</vt:i4>
      </vt:variant>
      <vt:variant>
        <vt:i4>5</vt:i4>
      </vt:variant>
      <vt:variant>
        <vt:lpwstr>http://www.webopedia.com/quick_ref/end_user.html</vt:lpwstr>
      </vt:variant>
      <vt:variant>
        <vt:lpwstr/>
      </vt:variant>
      <vt:variant>
        <vt:i4>3735557</vt:i4>
      </vt:variant>
      <vt:variant>
        <vt:i4>0</vt:i4>
      </vt:variant>
      <vt:variant>
        <vt:i4>0</vt:i4>
      </vt:variant>
      <vt:variant>
        <vt:i4>5</vt:i4>
      </vt:variant>
      <vt:variant>
        <vt:lpwstr>http://www.webopedia.com/quick_ref/application.html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7 Layers of the OSI Model</dc:title>
  <dc:subject/>
  <dc:creator>Tino Randall</dc:creator>
  <cp:keywords/>
  <dc:description/>
  <cp:lastModifiedBy>Tino Randall</cp:lastModifiedBy>
  <cp:revision>2</cp:revision>
  <dcterms:created xsi:type="dcterms:W3CDTF">2021-05-01T19:39:00Z</dcterms:created>
  <dcterms:modified xsi:type="dcterms:W3CDTF">2021-05-01T19:39:00Z</dcterms:modified>
</cp:coreProperties>
</file>